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64" w:rsidRDefault="00C75F64" w:rsidP="00C75F64">
      <w:pPr>
        <w:spacing w:after="120" w:line="300" w:lineRule="exact"/>
        <w:rPr>
          <w:rFonts w:cs="Calibri"/>
          <w:b/>
        </w:rPr>
      </w:pPr>
    </w:p>
    <w:p w:rsidR="00C75F64" w:rsidRDefault="00C75F64" w:rsidP="00C75F64">
      <w:pPr>
        <w:spacing w:after="120" w:line="300" w:lineRule="exact"/>
        <w:rPr>
          <w:rFonts w:cs="Calibri"/>
          <w:b/>
        </w:rPr>
      </w:pPr>
      <w:r w:rsidRPr="001B71FB">
        <w:rPr>
          <w:rFonts w:cs="Calibri"/>
          <w:b/>
        </w:rPr>
        <w:t xml:space="preserve">Zadanie </w:t>
      </w:r>
      <w:r>
        <w:rPr>
          <w:rFonts w:cs="Calibri"/>
          <w:b/>
        </w:rPr>
        <w:t>dodatkowe</w:t>
      </w:r>
      <w:r w:rsidRPr="001B71FB">
        <w:rPr>
          <w:rFonts w:cs="Calibri"/>
          <w:b/>
        </w:rPr>
        <w:t>:</w:t>
      </w:r>
      <w:r>
        <w:rPr>
          <w:rFonts w:cs="Calibri"/>
          <w:b/>
        </w:rPr>
        <w:t xml:space="preserve"> Projekt w mojej okolicy</w:t>
      </w:r>
    </w:p>
    <w:p w:rsidR="00C75F64" w:rsidRDefault="00C75F64" w:rsidP="00C75F64">
      <w:pPr>
        <w:spacing w:after="120" w:line="300" w:lineRule="exact"/>
        <w:rPr>
          <w:rFonts w:cs="Calibri"/>
        </w:rPr>
      </w:pPr>
      <w:r>
        <w:rPr>
          <w:rFonts w:cs="Calibri"/>
        </w:rPr>
        <w:t>Klasę należy podzielić na 3-4-</w:t>
      </w:r>
      <w:r w:rsidRPr="001E3C5E">
        <w:rPr>
          <w:rFonts w:cs="Calibri"/>
        </w:rPr>
        <w:t>osobowe grupy. Każda</w:t>
      </w:r>
      <w:r>
        <w:rPr>
          <w:rFonts w:cs="Calibri"/>
        </w:rPr>
        <w:t xml:space="preserve"> z grup dostanie do analizy jeden z trzech projektów</w:t>
      </w:r>
      <w:r w:rsidRPr="001E3C5E">
        <w:rPr>
          <w:rFonts w:cs="Calibri"/>
        </w:rPr>
        <w:t>, który ma b</w:t>
      </w:r>
      <w:r>
        <w:rPr>
          <w:rFonts w:cs="Calibri"/>
        </w:rPr>
        <w:t>yć zrealizowany w okolicy. Zadaniem</w:t>
      </w:r>
      <w:r w:rsidRPr="001E3C5E">
        <w:rPr>
          <w:rFonts w:cs="Calibri"/>
        </w:rPr>
        <w:t xml:space="preserve"> uczniów będzie </w:t>
      </w:r>
      <w:r>
        <w:rPr>
          <w:rFonts w:cs="Calibri"/>
        </w:rPr>
        <w:t xml:space="preserve">zastanowienie się </w:t>
      </w:r>
      <w:r>
        <w:rPr>
          <w:rFonts w:cs="Calibri"/>
        </w:rPr>
        <w:br/>
        <w:t xml:space="preserve">i opisanie: z jakich elementów składa się dany projekt, do kogo jest skierowany, na jakie potrzeby odpowiada i jak mieszkańcy skorzystają na jego realizacji. Do opisu każdego z projektów należy użyć  szablonu z kolejnych stron. </w:t>
      </w:r>
      <w:r w:rsidRPr="001E3C5E">
        <w:rPr>
          <w:rFonts w:cs="Calibri"/>
        </w:rPr>
        <w:t>Po rozwiązaniu zadania w grupach należy przedyskutować podane odpowiedzi i nakierować uczniów na właściwe rozwiązania. Zadanie może być podstawą do pracy nad zgłoszeniem do konkursu</w:t>
      </w:r>
      <w:r>
        <w:rPr>
          <w:rFonts w:cs="Calibri"/>
        </w:rPr>
        <w:t xml:space="preserve"> realizowanego</w:t>
      </w:r>
      <w:r w:rsidRPr="001E3C5E">
        <w:rPr>
          <w:rFonts w:cs="Calibri"/>
        </w:rPr>
        <w:t xml:space="preserve"> w ramach akcji edukacyjnej „Lekcja o Funduszach Europejskich VI”.</w:t>
      </w:r>
    </w:p>
    <w:p w:rsidR="00C75F64" w:rsidRPr="001E3C5E" w:rsidRDefault="00C75F64" w:rsidP="00C75F64">
      <w:pPr>
        <w:spacing w:after="120" w:line="300" w:lineRule="exact"/>
        <w:rPr>
          <w:rFonts w:cs="Calibri"/>
        </w:rPr>
      </w:pPr>
    </w:p>
    <w:p w:rsidR="00C75F64" w:rsidRPr="001E3C5E" w:rsidRDefault="00C75F64" w:rsidP="00C75F64">
      <w:pPr>
        <w:spacing w:after="0"/>
        <w:rPr>
          <w:b/>
        </w:rPr>
      </w:pPr>
      <w:r w:rsidRPr="001E3C5E">
        <w:rPr>
          <w:b/>
        </w:rPr>
        <w:t>Projekt nr 1</w:t>
      </w:r>
    </w:p>
    <w:p w:rsidR="00C75F64" w:rsidRDefault="00C75F64" w:rsidP="00C75F64">
      <w:pPr>
        <w:spacing w:after="0"/>
      </w:pPr>
      <w:r>
        <w:t>Budowa parku kieszonkowego – czyli  małej przestrzeni  do rekreacji w centrum osiedla mieszkaniowego. W mini parku znajdzie się strefa zieleni, ławeczki, mała fontanna oraz altana ogrodowa.</w:t>
      </w:r>
    </w:p>
    <w:p w:rsidR="00C75F64" w:rsidRDefault="00C75F64" w:rsidP="00C75F64">
      <w:pPr>
        <w:spacing w:after="0"/>
      </w:pPr>
    </w:p>
    <w:p w:rsidR="00C75F64" w:rsidRPr="001E3C5E" w:rsidRDefault="00C75F64" w:rsidP="00C75F64">
      <w:pPr>
        <w:spacing w:after="0"/>
        <w:rPr>
          <w:b/>
        </w:rPr>
      </w:pPr>
      <w:r w:rsidRPr="001E3C5E">
        <w:rPr>
          <w:b/>
        </w:rPr>
        <w:t>Projekt 2</w:t>
      </w:r>
    </w:p>
    <w:p w:rsidR="00C75F64" w:rsidRDefault="00C75F64" w:rsidP="00C75F64">
      <w:pPr>
        <w:spacing w:after="0"/>
      </w:pPr>
      <w:r>
        <w:t>Siłownia na świeżym powietrzu – czyli zestaw urządzeń do ćwiczeń fizycznych.</w:t>
      </w:r>
    </w:p>
    <w:p w:rsidR="00C75F64" w:rsidRDefault="00C75F64" w:rsidP="00C75F64">
      <w:pPr>
        <w:spacing w:after="0"/>
      </w:pPr>
    </w:p>
    <w:p w:rsidR="00C75F64" w:rsidRPr="001E3C5E" w:rsidRDefault="00C75F64" w:rsidP="00C75F64">
      <w:pPr>
        <w:spacing w:after="0"/>
        <w:rPr>
          <w:b/>
        </w:rPr>
      </w:pPr>
      <w:r w:rsidRPr="001E3C5E">
        <w:rPr>
          <w:b/>
        </w:rPr>
        <w:t>Projekt 3</w:t>
      </w:r>
    </w:p>
    <w:p w:rsidR="00C75F64" w:rsidRDefault="00C75F64" w:rsidP="00C75F64">
      <w:pPr>
        <w:spacing w:after="0"/>
      </w:pPr>
      <w:r>
        <w:t>Zielony przystanek – czyli modernizacja przystanku autobusowego;  nasadzenie roślin, montaż paneli fotowoltaicznych na dachu (podgrzewających ławki oraz zapewniających prąd do obsługi elektronicznych tablic z rozkładami jazdy oraz głosowym systemem powiadomień).</w:t>
      </w:r>
    </w:p>
    <w:p w:rsidR="00C75F64" w:rsidRDefault="00C75F64" w:rsidP="00C75F64">
      <w:pPr>
        <w:spacing w:after="0"/>
      </w:pPr>
    </w:p>
    <w:p w:rsidR="00C75F64" w:rsidRPr="001E3C5E" w:rsidRDefault="00C75F64" w:rsidP="00C75F64"/>
    <w:p w:rsidR="00C75F64" w:rsidRPr="001E3C5E" w:rsidRDefault="00C75F64" w:rsidP="00C75F64"/>
    <w:p w:rsidR="00C75F64" w:rsidRPr="001E3C5E" w:rsidRDefault="00C75F64" w:rsidP="00C75F64"/>
    <w:p w:rsidR="00C75F64" w:rsidRPr="001E3C5E" w:rsidRDefault="00C75F64" w:rsidP="00C75F64"/>
    <w:p w:rsidR="00C75F64" w:rsidRPr="001E3C5E" w:rsidRDefault="00C75F64" w:rsidP="00C75F64"/>
    <w:p w:rsidR="00C75F64" w:rsidRDefault="00C75F64" w:rsidP="00C75F64"/>
    <w:p w:rsidR="00C75F64" w:rsidRDefault="00C75F64" w:rsidP="00C75F64">
      <w:pPr>
        <w:tabs>
          <w:tab w:val="left" w:pos="5235"/>
        </w:tabs>
      </w:pPr>
      <w:r>
        <w:tab/>
      </w:r>
    </w:p>
    <w:p w:rsidR="00C75F64" w:rsidRDefault="00C75F64" w:rsidP="00C75F64">
      <w:pPr>
        <w:tabs>
          <w:tab w:val="left" w:pos="5235"/>
        </w:tabs>
      </w:pPr>
      <w:r>
        <w:br w:type="page"/>
      </w:r>
    </w:p>
    <w:p w:rsidR="00C75F64" w:rsidRDefault="00C75F64" w:rsidP="00C75F64">
      <w:pPr>
        <w:tabs>
          <w:tab w:val="left" w:pos="5235"/>
        </w:tabs>
        <w:rPr>
          <w:b/>
        </w:rPr>
      </w:pPr>
    </w:p>
    <w:p w:rsidR="00C75F64" w:rsidRPr="00313FD4" w:rsidRDefault="00C75F64" w:rsidP="00C75F64">
      <w:pPr>
        <w:tabs>
          <w:tab w:val="left" w:pos="5235"/>
        </w:tabs>
        <w:rPr>
          <w:b/>
        </w:rPr>
      </w:pPr>
      <w:r w:rsidRPr="00313FD4">
        <w:rPr>
          <w:b/>
        </w:rPr>
        <w:t>Projekt nr 1: Budowa Parku Kieszonkowego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3901BB">
            <w:pPr>
              <w:spacing w:before="2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Nazwa projektu: </w:t>
            </w:r>
            <w:r w:rsidRPr="00313FD4">
              <w:rPr>
                <w:b/>
              </w:rPr>
              <w:t>Budowa Parku Kieszonkowego</w:t>
            </w:r>
            <w:r w:rsidRPr="00AD3E94">
              <w:rPr>
                <w:rFonts w:cs="Calibri"/>
                <w:b/>
              </w:rPr>
              <w:t xml:space="preserve">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Default="00C75F64" w:rsidP="003901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 czym polega projekt, z jakich działań i elementów będzie się składał?</w:t>
            </w:r>
          </w:p>
          <w:p w:rsidR="00C75F64" w:rsidRPr="00AD3E94" w:rsidRDefault="00C75F64" w:rsidP="003901BB">
            <w:pPr>
              <w:spacing w:after="0" w:line="240" w:lineRule="auto"/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  <w:p w:rsidR="00C75F64" w:rsidRPr="00313FD4" w:rsidRDefault="00C75F64" w:rsidP="003901BB">
            <w:pPr>
              <w:spacing w:after="0"/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C75F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Dlaczego warto zrealizować ten projekt?  </w:t>
            </w:r>
            <w:r w:rsidRPr="00AD3E94">
              <w:rPr>
                <w:rFonts w:cs="Calibri"/>
              </w:rPr>
              <w:t>Jaki</w:t>
            </w:r>
            <w:r>
              <w:rPr>
                <w:rFonts w:cs="Calibri"/>
              </w:rPr>
              <w:t>e</w:t>
            </w:r>
            <w:r w:rsidRPr="00AD3E94">
              <w:rPr>
                <w:rFonts w:cs="Calibri"/>
              </w:rPr>
              <w:t xml:space="preserve"> p</w:t>
            </w:r>
            <w:r>
              <w:rPr>
                <w:rFonts w:cs="Calibri"/>
              </w:rPr>
              <w:t>roblemy rozwiąże projekt? Na jakie potrzeby odpowiada projekt?</w:t>
            </w:r>
            <w:r w:rsidRPr="00AD3E94">
              <w:rPr>
                <w:rFonts w:cs="Calibri"/>
              </w:rPr>
              <w:t xml:space="preserve">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3901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 kogo skierowany jest projekt?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313FD4" w:rsidRDefault="00C75F64" w:rsidP="003901BB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Jak mieszkańcy skorzystają na tym projekcie?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</w:tbl>
    <w:p w:rsidR="00C75F64" w:rsidRDefault="00C75F64" w:rsidP="00C75F64">
      <w:pPr>
        <w:tabs>
          <w:tab w:val="left" w:pos="5235"/>
        </w:tabs>
      </w:pPr>
    </w:p>
    <w:p w:rsidR="00C75F64" w:rsidRDefault="00C75F64" w:rsidP="00C75F64">
      <w:pPr>
        <w:tabs>
          <w:tab w:val="left" w:pos="5235"/>
        </w:tabs>
        <w:rPr>
          <w:b/>
        </w:rPr>
      </w:pPr>
    </w:p>
    <w:p w:rsidR="00C75F64" w:rsidRDefault="00C75F64" w:rsidP="00C75F64">
      <w:pPr>
        <w:tabs>
          <w:tab w:val="left" w:pos="5235"/>
        </w:tabs>
        <w:rPr>
          <w:b/>
        </w:rPr>
      </w:pPr>
    </w:p>
    <w:p w:rsidR="00C75F64" w:rsidRPr="00C75F64" w:rsidRDefault="00C75F64" w:rsidP="00C75F64">
      <w:pPr>
        <w:tabs>
          <w:tab w:val="left" w:pos="5235"/>
        </w:tabs>
        <w:rPr>
          <w:b/>
        </w:rPr>
      </w:pPr>
      <w:r w:rsidRPr="00313FD4">
        <w:rPr>
          <w:b/>
        </w:rPr>
        <w:t xml:space="preserve">Projekt nr </w:t>
      </w:r>
      <w:r>
        <w:rPr>
          <w:b/>
        </w:rPr>
        <w:t>2</w:t>
      </w:r>
      <w:r w:rsidRPr="00313FD4">
        <w:rPr>
          <w:b/>
        </w:rPr>
        <w:t xml:space="preserve">: </w:t>
      </w:r>
      <w:r>
        <w:rPr>
          <w:b/>
        </w:rPr>
        <w:t>Siłownia na świeżym powietrzu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3901BB">
            <w:pPr>
              <w:spacing w:before="2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Nazwa projektu: </w:t>
            </w:r>
            <w:r>
              <w:rPr>
                <w:b/>
              </w:rPr>
              <w:t>Siłownia na świeżym powietrzu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Default="00C75F64" w:rsidP="003901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 czym polega projekt, z jakich działań i elementów będzie się składał?</w:t>
            </w:r>
          </w:p>
          <w:p w:rsidR="00C75F64" w:rsidRPr="00AD3E94" w:rsidRDefault="00C75F64" w:rsidP="003901BB">
            <w:pPr>
              <w:spacing w:after="0" w:line="240" w:lineRule="auto"/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  <w:p w:rsidR="00C75F64" w:rsidRPr="00313FD4" w:rsidRDefault="00C75F64" w:rsidP="003901BB">
            <w:pPr>
              <w:spacing w:after="0"/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C75F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Dlaczego warto zrealizować ten projekt?  </w:t>
            </w:r>
            <w:r w:rsidRPr="00AD3E94">
              <w:rPr>
                <w:rFonts w:cs="Calibri"/>
              </w:rPr>
              <w:t>Jaki</w:t>
            </w:r>
            <w:r>
              <w:rPr>
                <w:rFonts w:cs="Calibri"/>
              </w:rPr>
              <w:t>e</w:t>
            </w:r>
            <w:r w:rsidRPr="00AD3E94">
              <w:rPr>
                <w:rFonts w:cs="Calibri"/>
              </w:rPr>
              <w:t xml:space="preserve"> p</w:t>
            </w:r>
            <w:r>
              <w:rPr>
                <w:rFonts w:cs="Calibri"/>
              </w:rPr>
              <w:t>roblemy rozwiąże projekt? Na jakie potrzeby odpowiada projekt?</w:t>
            </w:r>
            <w:r w:rsidRPr="00AD3E94">
              <w:rPr>
                <w:rFonts w:cs="Calibri"/>
              </w:rPr>
              <w:t xml:space="preserve">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3901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 kogo skierowany jest projekt?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313FD4" w:rsidRDefault="00C75F64" w:rsidP="003901BB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Jak mieszkańcy skorzystają na tym projekcie?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</w:tbl>
    <w:p w:rsidR="00C75F64" w:rsidRDefault="00C75F64" w:rsidP="00C75F64">
      <w:pPr>
        <w:tabs>
          <w:tab w:val="left" w:pos="5235"/>
        </w:tabs>
      </w:pPr>
    </w:p>
    <w:p w:rsidR="00C75F64" w:rsidRDefault="00C75F64" w:rsidP="00C75F64">
      <w:pPr>
        <w:tabs>
          <w:tab w:val="left" w:pos="5235"/>
        </w:tabs>
        <w:rPr>
          <w:b/>
        </w:rPr>
      </w:pPr>
    </w:p>
    <w:p w:rsidR="00C75F64" w:rsidRDefault="00C75F64" w:rsidP="00C75F64">
      <w:pPr>
        <w:tabs>
          <w:tab w:val="left" w:pos="5235"/>
        </w:tabs>
        <w:rPr>
          <w:b/>
        </w:rPr>
      </w:pPr>
    </w:p>
    <w:p w:rsidR="00C75F64" w:rsidRPr="00313FD4" w:rsidRDefault="00C75F64" w:rsidP="00C75F64">
      <w:pPr>
        <w:tabs>
          <w:tab w:val="left" w:pos="5235"/>
        </w:tabs>
        <w:rPr>
          <w:b/>
        </w:rPr>
      </w:pPr>
      <w:r>
        <w:rPr>
          <w:b/>
        </w:rPr>
        <w:t>Projekt nr 3</w:t>
      </w:r>
      <w:r w:rsidRPr="00313FD4">
        <w:rPr>
          <w:b/>
        </w:rPr>
        <w:t xml:space="preserve">: </w:t>
      </w:r>
      <w:r>
        <w:rPr>
          <w:b/>
        </w:rPr>
        <w:t>Zielony Przystanek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3901BB">
            <w:pPr>
              <w:spacing w:before="2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Nazwa projektu: </w:t>
            </w:r>
            <w:r>
              <w:rPr>
                <w:b/>
              </w:rPr>
              <w:t>Zielony Przystanek</w:t>
            </w:r>
            <w:r w:rsidRPr="00AD3E94">
              <w:rPr>
                <w:rFonts w:cs="Calibri"/>
                <w:b/>
              </w:rPr>
              <w:t xml:space="preserve">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Default="00C75F64" w:rsidP="003901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 czym polega projekt, z jakich działań i elementów będzie się składał?</w:t>
            </w:r>
          </w:p>
          <w:p w:rsidR="00C75F64" w:rsidRPr="00AD3E94" w:rsidRDefault="00C75F64" w:rsidP="003901BB">
            <w:pPr>
              <w:spacing w:after="0" w:line="240" w:lineRule="auto"/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  <w:p w:rsidR="00C75F64" w:rsidRDefault="00C75F64" w:rsidP="003901BB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  <w:p w:rsidR="00C75F64" w:rsidRPr="00313FD4" w:rsidRDefault="00C75F64" w:rsidP="003901BB">
            <w:pPr>
              <w:spacing w:after="0"/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3901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Dlaczego warto zrealizować ten projekt?  </w:t>
            </w:r>
            <w:r w:rsidRPr="00AD3E94">
              <w:rPr>
                <w:rFonts w:cs="Calibri"/>
              </w:rPr>
              <w:t>Jaki</w:t>
            </w:r>
            <w:r>
              <w:rPr>
                <w:rFonts w:cs="Calibri"/>
              </w:rPr>
              <w:t>e</w:t>
            </w:r>
            <w:r w:rsidRPr="00AD3E94">
              <w:rPr>
                <w:rFonts w:cs="Calibri"/>
              </w:rPr>
              <w:t xml:space="preserve"> p</w:t>
            </w:r>
            <w:r>
              <w:rPr>
                <w:rFonts w:cs="Calibri"/>
              </w:rPr>
              <w:t>roblemy rozwiąże projekt?  Na jakie potrzeby odpowiada projekt?</w:t>
            </w:r>
            <w:r w:rsidRPr="00AD3E94">
              <w:rPr>
                <w:rFonts w:cs="Calibri"/>
              </w:rPr>
              <w:t xml:space="preserve">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  <w:bookmarkStart w:id="0" w:name="_GoBack"/>
            <w:bookmarkEnd w:id="0"/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AD3E94" w:rsidRDefault="00C75F64" w:rsidP="003901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Do kogo skierowany jest projekt?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D9D9D9"/>
          </w:tcPr>
          <w:p w:rsidR="00C75F64" w:rsidRPr="00313FD4" w:rsidRDefault="00C75F64" w:rsidP="003901BB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</w:rPr>
              <w:t xml:space="preserve">Jak mieszkańcy skorzystają na tym projekcie? </w:t>
            </w:r>
          </w:p>
        </w:tc>
      </w:tr>
      <w:tr w:rsidR="00C75F64" w:rsidRPr="00AD3E94" w:rsidTr="003901BB">
        <w:trPr>
          <w:trHeight w:val="223"/>
        </w:trPr>
        <w:tc>
          <w:tcPr>
            <w:tcW w:w="9332" w:type="dxa"/>
            <w:shd w:val="clear" w:color="auto" w:fill="auto"/>
          </w:tcPr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Default="00C75F64" w:rsidP="003901BB">
            <w:pPr>
              <w:rPr>
                <w:rFonts w:cs="Calibri"/>
              </w:rPr>
            </w:pPr>
          </w:p>
          <w:p w:rsidR="00C75F64" w:rsidRPr="00AD3E94" w:rsidRDefault="00C75F64" w:rsidP="003901BB">
            <w:pPr>
              <w:rPr>
                <w:rFonts w:cs="Calibri"/>
              </w:rPr>
            </w:pPr>
          </w:p>
        </w:tc>
      </w:tr>
    </w:tbl>
    <w:p w:rsidR="00C75F64" w:rsidRDefault="00C75F64" w:rsidP="00C75F64">
      <w:pPr>
        <w:tabs>
          <w:tab w:val="left" w:pos="5235"/>
        </w:tabs>
      </w:pPr>
    </w:p>
    <w:p w:rsidR="00E41526" w:rsidRPr="00C1248C" w:rsidRDefault="00E41526" w:rsidP="00C1248C"/>
    <w:sectPr w:rsidR="00E41526" w:rsidRPr="00C1248C" w:rsidSect="00C1248C">
      <w:headerReference w:type="default" r:id="rId7"/>
      <w:footerReference w:type="default" r:id="rId8"/>
      <w:pgSz w:w="11906" w:h="16838"/>
      <w:pgMar w:top="166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38" w:rsidRDefault="000E5138" w:rsidP="00E41526">
      <w:pPr>
        <w:spacing w:after="0" w:line="240" w:lineRule="auto"/>
      </w:pPr>
      <w:r>
        <w:separator/>
      </w:r>
    </w:p>
  </w:endnote>
  <w:endnote w:type="continuationSeparator" w:id="0">
    <w:p w:rsidR="000E5138" w:rsidRDefault="000E5138" w:rsidP="00E4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26" w:rsidRDefault="004D5FD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1157605</wp:posOffset>
          </wp:positionH>
          <wp:positionV relativeFrom="paragraph">
            <wp:posOffset>-99695</wp:posOffset>
          </wp:positionV>
          <wp:extent cx="3481070" cy="771525"/>
          <wp:effectExtent l="0" t="0" r="5080" b="9525"/>
          <wp:wrapSquare wrapText="bothSides"/>
          <wp:docPr id="3" name="Obraz 3" descr="F:\MR\2022_Lekcja_6_woj\Działania\Wizualizacja\FE_POPW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R\2022_Lekcja_6_woj\Działania\Wizualizacja\FE_POPW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0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38" w:rsidRDefault="000E5138" w:rsidP="00E41526">
      <w:pPr>
        <w:spacing w:after="0" w:line="240" w:lineRule="auto"/>
      </w:pPr>
      <w:r>
        <w:separator/>
      </w:r>
    </w:p>
  </w:footnote>
  <w:footnote w:type="continuationSeparator" w:id="0">
    <w:p w:rsidR="000E5138" w:rsidRDefault="000E5138" w:rsidP="00E4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26" w:rsidRDefault="00900E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6A6E56" wp14:editId="5D17AB10">
          <wp:simplePos x="0" y="0"/>
          <wp:positionH relativeFrom="column">
            <wp:posOffset>23495</wp:posOffset>
          </wp:positionH>
          <wp:positionV relativeFrom="paragraph">
            <wp:posOffset>-106045</wp:posOffset>
          </wp:positionV>
          <wp:extent cx="1561465" cy="692150"/>
          <wp:effectExtent l="0" t="0" r="635" b="0"/>
          <wp:wrapSquare wrapText="bothSides"/>
          <wp:docPr id="1" name="Obraz 1" descr="logo_akcja_mono_LOFEV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kcja_mono_LOFEV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9812410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0A6C23" wp14:editId="5AE3670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95" w:rsidRPr="00900E95" w:rsidRDefault="00900E95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900E95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900E95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00E95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900E95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4D5FDA" w:rsidRPr="004D5FDA">
                                <w:rPr>
                                  <w:rFonts w:eastAsiaTheme="majorEastAsia" w:cstheme="minorHAnsi"/>
                                  <w:noProof/>
                                </w:rPr>
                                <w:t>4</w:t>
                              </w:r>
                              <w:r w:rsidRPr="00900E95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00E95" w:rsidRPr="00900E95" w:rsidRDefault="00900E95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900E95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900E95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00E95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900E95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4D5FDA" w:rsidRPr="004D5FDA">
                          <w:rPr>
                            <w:rFonts w:eastAsiaTheme="majorEastAsia" w:cstheme="minorHAnsi"/>
                            <w:noProof/>
                          </w:rPr>
                          <w:t>4</w:t>
                        </w:r>
                        <w:r w:rsidRPr="00900E95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26"/>
    <w:rsid w:val="000072D2"/>
    <w:rsid w:val="000E5138"/>
    <w:rsid w:val="00324A20"/>
    <w:rsid w:val="004D5FDA"/>
    <w:rsid w:val="005B6A1E"/>
    <w:rsid w:val="00900E95"/>
    <w:rsid w:val="00C1248C"/>
    <w:rsid w:val="00C613C6"/>
    <w:rsid w:val="00C75F64"/>
    <w:rsid w:val="00E41526"/>
    <w:rsid w:val="00E4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E95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526"/>
  </w:style>
  <w:style w:type="paragraph" w:styleId="Stopka">
    <w:name w:val="footer"/>
    <w:basedOn w:val="Normalny"/>
    <w:link w:val="Stopka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526"/>
  </w:style>
  <w:style w:type="paragraph" w:styleId="Tekstdymka">
    <w:name w:val="Balloon Text"/>
    <w:basedOn w:val="Normalny"/>
    <w:link w:val="TekstdymkaZnak"/>
    <w:uiPriority w:val="99"/>
    <w:semiHidden/>
    <w:unhideWhenUsed/>
    <w:rsid w:val="009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9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C1248C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1"/>
    <w:locked/>
    <w:rsid w:val="00C124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E95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526"/>
  </w:style>
  <w:style w:type="paragraph" w:styleId="Stopka">
    <w:name w:val="footer"/>
    <w:basedOn w:val="Normalny"/>
    <w:link w:val="Stopka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526"/>
  </w:style>
  <w:style w:type="paragraph" w:styleId="Tekstdymka">
    <w:name w:val="Balloon Text"/>
    <w:basedOn w:val="Normalny"/>
    <w:link w:val="TekstdymkaZnak"/>
    <w:uiPriority w:val="99"/>
    <w:semiHidden/>
    <w:unhideWhenUsed/>
    <w:rsid w:val="009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9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C1248C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1"/>
    <w:locked/>
    <w:rsid w:val="00C124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2022-07-19T09:34:00Z</cp:lastPrinted>
  <dcterms:created xsi:type="dcterms:W3CDTF">2022-07-19T09:42:00Z</dcterms:created>
  <dcterms:modified xsi:type="dcterms:W3CDTF">2022-07-20T16:38:00Z</dcterms:modified>
</cp:coreProperties>
</file>